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5C80E324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370C8D">
        <w:rPr>
          <w:rFonts w:ascii="Times New Roman" w:hAnsi="Times New Roman" w:cs="Times New Roman"/>
          <w:sz w:val="28"/>
          <w:szCs w:val="28"/>
        </w:rPr>
        <w:t>30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139D19FD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370C8D">
        <w:rPr>
          <w:rFonts w:ascii="Times New Roman" w:hAnsi="Times New Roman" w:cs="Times New Roman"/>
          <w:sz w:val="24"/>
          <w:szCs w:val="24"/>
        </w:rPr>
        <w:t>30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370C8D" w:rsidRPr="00370C8D">
        <w:rPr>
          <w:rFonts w:ascii="Times New Roman" w:hAnsi="Times New Roman" w:cs="Times New Roman"/>
          <w:sz w:val="24"/>
          <w:szCs w:val="24"/>
        </w:rPr>
        <w:t>25. kolovoza 2023</w:t>
      </w:r>
      <w:bookmarkStart w:id="0" w:name="_GoBack"/>
      <w:bookmarkEnd w:id="0"/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5480E80" w14:textId="23D9CB41" w:rsidR="009F792C" w:rsidRDefault="008057EE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BE6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9F792C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1AAF50F2" w14:textId="3569311B" w:rsidR="00D25DDF" w:rsidRPr="00D25DDF" w:rsidRDefault="008812FB" w:rsidP="00D25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DDF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370C8D">
        <w:rPr>
          <w:rFonts w:ascii="Times New Roman" w:hAnsi="Times New Roman" w:cs="Times New Roman"/>
          <w:sz w:val="24"/>
          <w:szCs w:val="24"/>
        </w:rPr>
        <w:t xml:space="preserve">dana suglasnost za zapošljavanje putem natječaja za sklapanje ugovora s Nikolinom Lacković i Darkom </w:t>
      </w:r>
      <w:proofErr w:type="spellStart"/>
      <w:r w:rsidR="00370C8D">
        <w:rPr>
          <w:rFonts w:ascii="Times New Roman" w:hAnsi="Times New Roman" w:cs="Times New Roman"/>
          <w:sz w:val="24"/>
          <w:szCs w:val="24"/>
        </w:rPr>
        <w:t>Brnadom</w:t>
      </w:r>
      <w:proofErr w:type="spellEnd"/>
      <w:r w:rsidR="00370C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150DC" w14:textId="64628FFB" w:rsidR="000906F2" w:rsidRPr="00D25DDF" w:rsidRDefault="000906F2" w:rsidP="00D25D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5DDF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70C8D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24</cp:revision>
  <cp:lastPrinted>2023-09-26T08:00:00Z</cp:lastPrinted>
  <dcterms:created xsi:type="dcterms:W3CDTF">2021-09-14T12:47:00Z</dcterms:created>
  <dcterms:modified xsi:type="dcterms:W3CDTF">2023-09-26T08:00:00Z</dcterms:modified>
</cp:coreProperties>
</file>